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5C28" w14:textId="653464D6" w:rsidR="00A1245A" w:rsidRDefault="000B5928" w:rsidP="00A124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20</w:t>
      </w:r>
      <w:r w:rsidR="00A1245A">
        <w:rPr>
          <w:rFonts w:ascii="Arial" w:eastAsiaTheme="minorEastAsia" w:hAnsi="Arial" w:cs="Arial"/>
          <w:b/>
          <w:sz w:val="32"/>
          <w:szCs w:val="32"/>
          <w:lang w:eastAsia="ru-RU"/>
        </w:rPr>
        <w:t>.12.2022г. №10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</w:p>
    <w:p w14:paraId="08D15A08" w14:textId="77777777" w:rsidR="00A1245A" w:rsidRDefault="00A1245A" w:rsidP="00A124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27793CF" w14:textId="77777777" w:rsidR="00A1245A" w:rsidRDefault="00A1245A" w:rsidP="00A124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06E612A" w14:textId="77777777" w:rsidR="00A1245A" w:rsidRDefault="00A1245A" w:rsidP="00A124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592507D" w14:textId="77777777" w:rsidR="00A1245A" w:rsidRDefault="00A1245A" w:rsidP="00A1245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926A926" w14:textId="77777777" w:rsidR="00A1245A" w:rsidRDefault="00A1245A" w:rsidP="00A124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B33D332" w14:textId="77777777" w:rsidR="00A1245A" w:rsidRDefault="00A1245A" w:rsidP="00A12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E3A0E71" w14:textId="77777777" w:rsidR="00A1245A" w:rsidRDefault="00A1245A" w:rsidP="00A124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448C078" w14:textId="77777777" w:rsidR="00A1245A" w:rsidRDefault="00A1245A" w:rsidP="00A12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4BF74A3" w14:textId="732C9DAF" w:rsidR="00A1245A" w:rsidRPr="00A1245A" w:rsidRDefault="00A1245A" w:rsidP="00A1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45A">
        <w:rPr>
          <w:rFonts w:ascii="Arial" w:eastAsia="Times New Roman" w:hAnsi="Arial" w:cs="Arial"/>
          <w:sz w:val="24"/>
          <w:szCs w:val="24"/>
          <w:lang w:eastAsia="ru-RU"/>
        </w:rPr>
        <w:t>На основании акта оказанных услуг №1233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1245A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1245A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245A">
        <w:rPr>
          <w:rFonts w:ascii="Arial" w:eastAsia="Times New Roman" w:hAnsi="Arial" w:cs="Arial"/>
          <w:sz w:val="24"/>
          <w:szCs w:val="24"/>
          <w:lang w:eastAsia="ru-RU"/>
        </w:rPr>
        <w:t>.2022г., от ООО «</w:t>
      </w:r>
      <w:proofErr w:type="spellStart"/>
      <w:r w:rsidRPr="00A1245A"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 w:rsidRPr="00A1245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FEA7420" w14:textId="77777777" w:rsidR="00A1245A" w:rsidRPr="00A1245A" w:rsidRDefault="00A1245A" w:rsidP="00A1245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4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A1245A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A124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доступа к системе ИТО </w:t>
      </w:r>
      <w:proofErr w:type="spellStart"/>
      <w:r w:rsidRPr="00A1245A">
        <w:rPr>
          <w:rFonts w:ascii="Arial" w:eastAsia="Times New Roman" w:hAnsi="Arial" w:cs="Arial"/>
          <w:bCs/>
          <w:sz w:val="24"/>
          <w:szCs w:val="24"/>
          <w:lang w:eastAsia="ru-RU"/>
        </w:rPr>
        <w:t>советникпроф</w:t>
      </w:r>
      <w:proofErr w:type="spellEnd"/>
      <w:r w:rsidRPr="00A124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консалтинг в сумме 5900 (пять тысяч девятьсот руб.) </w:t>
      </w:r>
    </w:p>
    <w:p w14:paraId="0075A594" w14:textId="77777777" w:rsidR="00A1245A" w:rsidRPr="00A1245A" w:rsidRDefault="00A1245A" w:rsidP="00A12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45A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CEA7306" w14:textId="77777777" w:rsidR="00A1245A" w:rsidRDefault="00A1245A" w:rsidP="00A1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94BA211" w14:textId="77777777" w:rsidR="00A1245A" w:rsidRDefault="00A1245A" w:rsidP="00A1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954DCC" w14:textId="77777777" w:rsidR="00A1245A" w:rsidRDefault="00A1245A" w:rsidP="00A12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BD69353" w14:textId="77777777" w:rsidR="00A1245A" w:rsidRDefault="00A1245A" w:rsidP="00A1245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71DEE00B" w14:textId="77777777" w:rsidR="00A1245A" w:rsidRDefault="00A1245A" w:rsidP="00A1245A">
      <w:pPr>
        <w:spacing w:after="200" w:line="276" w:lineRule="auto"/>
        <w:rPr>
          <w:rFonts w:eastAsiaTheme="minorEastAsia"/>
          <w:lang w:eastAsia="ru-RU"/>
        </w:rPr>
      </w:pPr>
    </w:p>
    <w:p w14:paraId="0E4600CF" w14:textId="77777777" w:rsidR="00A1245A" w:rsidRDefault="00A1245A" w:rsidP="00A1245A">
      <w:pPr>
        <w:spacing w:after="200" w:line="276" w:lineRule="auto"/>
        <w:rPr>
          <w:rFonts w:eastAsiaTheme="minorEastAsia"/>
          <w:lang w:eastAsia="ru-RU"/>
        </w:rPr>
      </w:pPr>
    </w:p>
    <w:p w14:paraId="2E99AD96" w14:textId="77777777" w:rsidR="00A1245A" w:rsidRDefault="00A1245A" w:rsidP="00A1245A">
      <w:pPr>
        <w:spacing w:after="200" w:line="276" w:lineRule="auto"/>
        <w:rPr>
          <w:rFonts w:eastAsiaTheme="minorEastAsia"/>
          <w:lang w:eastAsia="ru-RU"/>
        </w:rPr>
      </w:pPr>
    </w:p>
    <w:p w14:paraId="58A529A9" w14:textId="77777777" w:rsidR="00A1245A" w:rsidRDefault="00A1245A" w:rsidP="00A1245A">
      <w:pPr>
        <w:spacing w:after="200" w:line="276" w:lineRule="auto"/>
        <w:rPr>
          <w:rFonts w:eastAsiaTheme="minorEastAsia"/>
          <w:lang w:eastAsia="ru-RU"/>
        </w:rPr>
      </w:pPr>
    </w:p>
    <w:p w14:paraId="533C0DE3" w14:textId="77777777" w:rsidR="00A1245A" w:rsidRDefault="00A1245A" w:rsidP="00A1245A">
      <w:pPr>
        <w:spacing w:after="200" w:line="276" w:lineRule="auto"/>
        <w:rPr>
          <w:rFonts w:eastAsiaTheme="minorEastAsia"/>
          <w:lang w:eastAsia="ru-RU"/>
        </w:rPr>
      </w:pPr>
    </w:p>
    <w:p w14:paraId="41EDA0F8" w14:textId="77777777" w:rsidR="00A1245A" w:rsidRDefault="00A1245A" w:rsidP="00A1245A"/>
    <w:p w14:paraId="54452C53" w14:textId="77777777" w:rsidR="00A1245A" w:rsidRDefault="00A1245A" w:rsidP="00A1245A"/>
    <w:p w14:paraId="7CC24B02" w14:textId="77777777" w:rsidR="00A1245A" w:rsidRDefault="00A1245A" w:rsidP="00A1245A"/>
    <w:p w14:paraId="09888486" w14:textId="77777777" w:rsidR="00501646" w:rsidRDefault="00501646"/>
    <w:sectPr w:rsidR="0050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6"/>
    <w:rsid w:val="000B5928"/>
    <w:rsid w:val="00501646"/>
    <w:rsid w:val="00A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B0BA"/>
  <w15:chartTrackingRefBased/>
  <w15:docId w15:val="{50760579-3507-4859-9050-5115033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2022-12-22T03:03:00Z</dcterms:created>
  <dcterms:modified xsi:type="dcterms:W3CDTF">2022-12-22T03:21:00Z</dcterms:modified>
</cp:coreProperties>
</file>